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605E" w14:textId="643FC34B" w:rsidR="00705CC8" w:rsidRPr="004547B1" w:rsidRDefault="00705CC8" w:rsidP="00705CC8">
      <w:pPr>
        <w:pStyle w:val="Heading1"/>
        <w:pBdr>
          <w:bottom w:val="single" w:sz="8" w:space="1" w:color="auto"/>
        </w:pBdr>
        <w:rPr>
          <w:rFonts w:ascii="Poppins" w:hAnsi="Poppins" w:cs="Poppins"/>
          <w:szCs w:val="44"/>
        </w:rPr>
      </w:pPr>
      <w:r w:rsidRPr="004547B1">
        <w:rPr>
          <w:rFonts w:ascii="Poppins" w:hAnsi="Poppins" w:cs="Poppins"/>
          <w:b/>
          <w:bCs/>
          <w:szCs w:val="44"/>
        </w:rPr>
        <w:t>Job Description</w:t>
      </w:r>
      <w:r w:rsidRPr="004547B1">
        <w:rPr>
          <w:rFonts w:ascii="Poppins" w:hAnsi="Poppins" w:cs="Poppins"/>
          <w:szCs w:val="44"/>
        </w:rPr>
        <w:t xml:space="preserve"> – </w:t>
      </w:r>
      <w:r w:rsidR="00762E7F">
        <w:rPr>
          <w:rFonts w:ascii="Poppins" w:hAnsi="Poppins" w:cs="Poppins"/>
          <w:szCs w:val="44"/>
        </w:rPr>
        <w:t>P</w:t>
      </w:r>
      <w:r w:rsidR="003008AC">
        <w:rPr>
          <w:rFonts w:ascii="Poppins" w:hAnsi="Poppins" w:cs="Poppins"/>
          <w:szCs w:val="44"/>
        </w:rPr>
        <w:t>ostdoctoral researcher (PDRA)</w:t>
      </w:r>
      <w:r w:rsidR="00762E7F">
        <w:rPr>
          <w:rFonts w:ascii="Poppins" w:hAnsi="Poppins" w:cs="Poppins"/>
          <w:szCs w:val="44"/>
        </w:rPr>
        <w:t xml:space="preserve"> in extragalactic radio surveys and AGN feedback</w:t>
      </w:r>
    </w:p>
    <w:p w14:paraId="21074ABB" w14:textId="19DC8E3E" w:rsidR="00705CC8" w:rsidRPr="004547B1" w:rsidRDefault="00705CC8" w:rsidP="00705CC8">
      <w:pPr>
        <w:rPr>
          <w:rFonts w:ascii="Poppins" w:hAnsi="Poppins" w:cs="Poppins"/>
          <w:sz w:val="22"/>
          <w:szCs w:val="22"/>
        </w:rPr>
      </w:pPr>
    </w:p>
    <w:p w14:paraId="2FCAB290" w14:textId="0153DB5D" w:rsidR="00705CC8" w:rsidRPr="004547B1" w:rsidRDefault="00705CC8" w:rsidP="00705CC8">
      <w:pPr>
        <w:rPr>
          <w:rFonts w:ascii="Poppins" w:hAnsi="Poppins" w:cs="Poppins"/>
          <w:sz w:val="22"/>
          <w:szCs w:val="22"/>
        </w:rPr>
      </w:pPr>
      <w:bookmarkStart w:id="0" w:name="_Hlk4139942"/>
      <w:r w:rsidRPr="004547B1">
        <w:rPr>
          <w:rFonts w:ascii="Poppins" w:hAnsi="Poppins" w:cs="Poppins"/>
          <w:b/>
          <w:bCs/>
          <w:sz w:val="22"/>
          <w:szCs w:val="22"/>
          <w:lang w:val="en-US"/>
        </w:rPr>
        <w:t>About the Role</w:t>
      </w:r>
    </w:p>
    <w:p w14:paraId="0E3114DC" w14:textId="0C81A92A" w:rsidR="00705CC8" w:rsidRPr="00F60F46" w:rsidRDefault="00705CC8" w:rsidP="00705CC8">
      <w:pPr>
        <w:rPr>
          <w:rFonts w:ascii="Poppins" w:hAnsi="Poppins" w:cs="Poppins"/>
          <w:sz w:val="22"/>
          <w:szCs w:val="22"/>
        </w:rPr>
      </w:pPr>
    </w:p>
    <w:p w14:paraId="0BF9E789" w14:textId="2D1CCF36" w:rsidR="00705CC8" w:rsidRPr="004547B1" w:rsidRDefault="00C41141" w:rsidP="00705CC8">
      <w:p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  <w:lang w:val="en-US"/>
        </w:rPr>
        <w:t xml:space="preserve">The School of Physical Sciences at the Open University, UK, invites applications for a 2-year fixed-term postdoctoral researcher in extragalactic radio surveys and AGN feedback. The postdoctoral researcher will work with Dr Judith </w:t>
      </w:r>
      <w:proofErr w:type="spellStart"/>
      <w:r>
        <w:rPr>
          <w:rFonts w:ascii="Poppins" w:hAnsi="Poppins" w:cs="Poppins"/>
          <w:sz w:val="22"/>
          <w:szCs w:val="22"/>
          <w:lang w:val="en-US"/>
        </w:rPr>
        <w:t>Croston</w:t>
      </w:r>
      <w:proofErr w:type="spellEnd"/>
      <w:r>
        <w:rPr>
          <w:rFonts w:ascii="Poppins" w:hAnsi="Poppins" w:cs="Poppins"/>
          <w:sz w:val="22"/>
          <w:szCs w:val="22"/>
          <w:lang w:val="en-US"/>
        </w:rPr>
        <w:t xml:space="preserve"> as part of the STFC-funded research project “Jet feedback across cosmic time with LOFAR”. The role will involve using LOFAR extragalactic surveys datasets, including LOFAR-VLBI observations, to</w:t>
      </w:r>
      <w:r w:rsidR="009B331B">
        <w:rPr>
          <w:rFonts w:ascii="Poppins" w:hAnsi="Poppins" w:cs="Poppins"/>
          <w:sz w:val="22"/>
          <w:szCs w:val="22"/>
          <w:lang w:val="en-US"/>
        </w:rPr>
        <w:t>gether with multi-wavelength information, to</w:t>
      </w:r>
      <w:r>
        <w:rPr>
          <w:rFonts w:ascii="Poppins" w:hAnsi="Poppins" w:cs="Poppins"/>
          <w:sz w:val="22"/>
          <w:szCs w:val="22"/>
          <w:lang w:val="en-US"/>
        </w:rPr>
        <w:t xml:space="preserve"> investigate </w:t>
      </w:r>
      <w:r w:rsidR="009B331B">
        <w:rPr>
          <w:rFonts w:ascii="Poppins" w:hAnsi="Poppins" w:cs="Poppins"/>
          <w:sz w:val="22"/>
          <w:szCs w:val="22"/>
          <w:lang w:val="en-US"/>
        </w:rPr>
        <w:t>the physics and galaxy feedback influence of low-power and galaxy-scale jets.</w:t>
      </w:r>
    </w:p>
    <w:p w14:paraId="23086371" w14:textId="77777777" w:rsidR="00705CC8" w:rsidRPr="004547B1" w:rsidRDefault="00705CC8" w:rsidP="00705CC8">
      <w:pPr>
        <w:rPr>
          <w:rFonts w:ascii="Poppins" w:hAnsi="Poppins" w:cs="Poppins"/>
          <w:sz w:val="22"/>
          <w:szCs w:val="22"/>
        </w:rPr>
      </w:pPr>
    </w:p>
    <w:p w14:paraId="13DBB34E" w14:textId="77777777" w:rsidR="00705CC8" w:rsidRPr="004547B1" w:rsidRDefault="00705CC8" w:rsidP="00705CC8">
      <w:pPr>
        <w:rPr>
          <w:rFonts w:ascii="Poppins" w:eastAsia="Arial" w:hAnsi="Poppins" w:cs="Poppins"/>
          <w:b/>
          <w:bCs/>
          <w:sz w:val="22"/>
          <w:szCs w:val="22"/>
          <w:lang w:val="en-US"/>
        </w:rPr>
      </w:pPr>
      <w:r w:rsidRPr="004547B1">
        <w:rPr>
          <w:rFonts w:ascii="Poppins" w:eastAsia="Arial" w:hAnsi="Poppins" w:cs="Poppins"/>
          <w:b/>
          <w:bCs/>
          <w:sz w:val="22"/>
          <w:szCs w:val="22"/>
          <w:lang w:val="en-US"/>
        </w:rPr>
        <w:t>Key Responsibilities</w:t>
      </w:r>
    </w:p>
    <w:p w14:paraId="6E7A7539" w14:textId="77777777" w:rsidR="00705CC8" w:rsidRPr="00994E0D" w:rsidRDefault="00705CC8" w:rsidP="00705CC8">
      <w:pPr>
        <w:rPr>
          <w:rFonts w:ascii="Poppins" w:eastAsia="Arial" w:hAnsi="Poppins" w:cs="Poppins"/>
          <w:sz w:val="22"/>
          <w:szCs w:val="22"/>
          <w:lang w:val="en-US"/>
        </w:rPr>
      </w:pPr>
    </w:p>
    <w:p w14:paraId="2B8EC167" w14:textId="77777777" w:rsidR="00B43EE5" w:rsidRPr="003008AC" w:rsidRDefault="00B43EE5" w:rsidP="00B43EE5">
      <w:pPr>
        <w:spacing w:before="60" w:after="60"/>
        <w:rPr>
          <w:rFonts w:ascii="Poppins" w:hAnsi="Poppins" w:cs="Poppins"/>
          <w:sz w:val="22"/>
          <w:szCs w:val="22"/>
        </w:rPr>
      </w:pPr>
      <w:r w:rsidRPr="003008AC">
        <w:rPr>
          <w:rFonts w:ascii="Poppins" w:hAnsi="Poppins" w:cs="Poppins"/>
          <w:sz w:val="22"/>
          <w:szCs w:val="22"/>
        </w:rPr>
        <w:t>The person appointed to this post will undertake duties to include:</w:t>
      </w:r>
    </w:p>
    <w:p w14:paraId="372929E8" w14:textId="77777777" w:rsidR="003008AC" w:rsidRPr="003008AC" w:rsidRDefault="003008AC" w:rsidP="003008AC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Leading the analysis of radio and multiwavelength observations and survey datasets</w:t>
      </w:r>
    </w:p>
    <w:p w14:paraId="5D05A931" w14:textId="23D4D62C" w:rsidR="003008AC" w:rsidRPr="003008AC" w:rsidRDefault="003008AC" w:rsidP="003008AC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Planning and carrying out modelling work and/or acquiring additional data as needed</w:t>
      </w:r>
    </w:p>
    <w:p w14:paraId="09C19B0F" w14:textId="7021E0A0" w:rsidR="00B43EE5" w:rsidRPr="003008AC" w:rsidRDefault="00B43EE5" w:rsidP="00B43EE5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Lead</w:t>
      </w:r>
      <w:r w:rsidR="003008AC" w:rsidRPr="003008AC">
        <w:rPr>
          <w:rFonts w:ascii="Poppins" w:hAnsi="Poppins" w:cs="Poppins"/>
          <w:iCs/>
        </w:rPr>
        <w:t>ing</w:t>
      </w:r>
      <w:r w:rsidRPr="003008AC">
        <w:rPr>
          <w:rFonts w:ascii="Poppins" w:hAnsi="Poppins" w:cs="Poppins"/>
          <w:iCs/>
        </w:rPr>
        <w:t xml:space="preserve"> scientific publications related to the </w:t>
      </w:r>
      <w:r w:rsidR="003008AC" w:rsidRPr="003008AC">
        <w:rPr>
          <w:rFonts w:ascii="Poppins" w:hAnsi="Poppins" w:cs="Poppins"/>
          <w:iCs/>
        </w:rPr>
        <w:t>research outcomes</w:t>
      </w:r>
    </w:p>
    <w:p w14:paraId="636643A5" w14:textId="25B84723" w:rsidR="00B43EE5" w:rsidRPr="003008AC" w:rsidRDefault="00B43EE5" w:rsidP="00B43EE5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Work</w:t>
      </w:r>
      <w:r w:rsidR="003008AC" w:rsidRPr="003008AC">
        <w:rPr>
          <w:rFonts w:ascii="Poppins" w:hAnsi="Poppins" w:cs="Poppins"/>
          <w:iCs/>
        </w:rPr>
        <w:t>ing</w:t>
      </w:r>
      <w:r w:rsidRPr="003008AC">
        <w:rPr>
          <w:rFonts w:ascii="Poppins" w:hAnsi="Poppins" w:cs="Poppins"/>
          <w:iCs/>
        </w:rPr>
        <w:t xml:space="preserve"> with, and provid</w:t>
      </w:r>
      <w:r w:rsidR="003008AC" w:rsidRPr="003008AC">
        <w:rPr>
          <w:rFonts w:ascii="Poppins" w:hAnsi="Poppins" w:cs="Poppins"/>
          <w:iCs/>
        </w:rPr>
        <w:t>ing</w:t>
      </w:r>
      <w:r w:rsidRPr="003008AC">
        <w:rPr>
          <w:rFonts w:ascii="Poppins" w:hAnsi="Poppins" w:cs="Poppins"/>
          <w:iCs/>
        </w:rPr>
        <w:t xml:space="preserve"> day to day support to, PhD students in extragalactic astronomy</w:t>
      </w:r>
    </w:p>
    <w:p w14:paraId="653E0FCB" w14:textId="5EB35A07" w:rsidR="00B43EE5" w:rsidRPr="003008AC" w:rsidRDefault="00B43EE5" w:rsidP="00B43EE5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Disseminat</w:t>
      </w:r>
      <w:r w:rsidR="003008AC" w:rsidRPr="003008AC">
        <w:rPr>
          <w:rFonts w:ascii="Poppins" w:hAnsi="Poppins" w:cs="Poppins"/>
          <w:iCs/>
        </w:rPr>
        <w:t>ing</w:t>
      </w:r>
      <w:r w:rsidRPr="003008AC">
        <w:rPr>
          <w:rFonts w:ascii="Poppins" w:hAnsi="Poppins" w:cs="Poppins"/>
          <w:iCs/>
        </w:rPr>
        <w:t xml:space="preserve"> the research at major national and international conferences</w:t>
      </w:r>
    </w:p>
    <w:p w14:paraId="68DFE1E4" w14:textId="21919AC8" w:rsidR="00B43EE5" w:rsidRPr="003008AC" w:rsidRDefault="00B43EE5" w:rsidP="00B43EE5">
      <w:pPr>
        <w:pStyle w:val="ListParagraph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Poppins" w:hAnsi="Poppins" w:cs="Poppins"/>
        </w:rPr>
      </w:pPr>
      <w:r w:rsidRPr="003008AC">
        <w:rPr>
          <w:rFonts w:ascii="Poppins" w:hAnsi="Poppins" w:cs="Poppins"/>
          <w:iCs/>
        </w:rPr>
        <w:t>Develop</w:t>
      </w:r>
      <w:r w:rsidR="003008AC" w:rsidRPr="003008AC">
        <w:rPr>
          <w:rFonts w:ascii="Poppins" w:hAnsi="Poppins" w:cs="Poppins"/>
          <w:iCs/>
        </w:rPr>
        <w:t>ing</w:t>
      </w:r>
      <w:r w:rsidRPr="003008AC">
        <w:rPr>
          <w:rFonts w:ascii="Poppins" w:hAnsi="Poppins" w:cs="Poppins"/>
          <w:iCs/>
        </w:rPr>
        <w:t xml:space="preserve"> their own independence by leading observing proposals, </w:t>
      </w:r>
      <w:r w:rsidR="003008AC" w:rsidRPr="003008AC">
        <w:rPr>
          <w:rFonts w:ascii="Poppins" w:hAnsi="Poppins" w:cs="Poppins"/>
          <w:iCs/>
        </w:rPr>
        <w:t xml:space="preserve">and </w:t>
      </w:r>
      <w:r w:rsidRPr="003008AC">
        <w:rPr>
          <w:rFonts w:ascii="Poppins" w:hAnsi="Poppins" w:cs="Poppins"/>
          <w:iCs/>
        </w:rPr>
        <w:t xml:space="preserve">leading and/or co-ordinating work </w:t>
      </w:r>
      <w:r w:rsidR="003008AC" w:rsidRPr="003008AC">
        <w:rPr>
          <w:rFonts w:ascii="Poppins" w:hAnsi="Poppins" w:cs="Poppins"/>
          <w:iCs/>
        </w:rPr>
        <w:t>within international teams</w:t>
      </w:r>
    </w:p>
    <w:p w14:paraId="6FE9D5AC" w14:textId="77777777" w:rsidR="00B43EE5" w:rsidRPr="003008AC" w:rsidRDefault="00B43EE5" w:rsidP="00B43EE5">
      <w:pPr>
        <w:spacing w:before="120" w:after="120"/>
        <w:contextualSpacing/>
        <w:rPr>
          <w:rFonts w:ascii="Poppins" w:hAnsi="Poppins" w:cs="Poppins"/>
          <w:sz w:val="22"/>
          <w:szCs w:val="22"/>
        </w:rPr>
      </w:pPr>
    </w:p>
    <w:p w14:paraId="78B70C43" w14:textId="77777777" w:rsidR="00B43EE5" w:rsidRPr="003008AC" w:rsidRDefault="00B43EE5" w:rsidP="00B43EE5">
      <w:pPr>
        <w:spacing w:before="120" w:after="120"/>
        <w:contextualSpacing/>
        <w:rPr>
          <w:rFonts w:ascii="Poppins" w:hAnsi="Poppins" w:cs="Poppins"/>
          <w:sz w:val="22"/>
          <w:szCs w:val="22"/>
        </w:rPr>
      </w:pPr>
      <w:r w:rsidRPr="003008AC">
        <w:rPr>
          <w:rFonts w:ascii="Poppins" w:hAnsi="Poppins" w:cs="Poppins"/>
          <w:sz w:val="22"/>
          <w:szCs w:val="22"/>
        </w:rPr>
        <w:t>All Staff are expected to:</w:t>
      </w:r>
    </w:p>
    <w:p w14:paraId="215E4C05" w14:textId="77777777" w:rsidR="00B43EE5" w:rsidRPr="003008AC" w:rsidRDefault="00B43EE5" w:rsidP="00B43EE5">
      <w:pPr>
        <w:pStyle w:val="ListParagraph"/>
        <w:numPr>
          <w:ilvl w:val="0"/>
          <w:numId w:val="21"/>
        </w:numPr>
        <w:spacing w:before="120" w:after="120" w:line="240" w:lineRule="auto"/>
        <w:ind w:left="465" w:hanging="357"/>
        <w:rPr>
          <w:rFonts w:ascii="Poppins" w:hAnsi="Poppins" w:cs="Poppins"/>
        </w:rPr>
      </w:pPr>
      <w:r w:rsidRPr="003008AC">
        <w:rPr>
          <w:rFonts w:ascii="Poppins" w:hAnsi="Poppins" w:cs="Poppins"/>
        </w:rPr>
        <w:lastRenderedPageBreak/>
        <w:t>Co-operate with the Open University in ensuring as far as is necessary, that Statutory Requirements, Codes of Practice, University Policies and Departmental Health and Safety arrangements are complied with.</w:t>
      </w:r>
    </w:p>
    <w:p w14:paraId="39972206" w14:textId="77777777" w:rsidR="00B43EE5" w:rsidRPr="003008AC" w:rsidRDefault="00B43EE5" w:rsidP="00B43EE5">
      <w:pPr>
        <w:pStyle w:val="ListParagraph"/>
        <w:numPr>
          <w:ilvl w:val="0"/>
          <w:numId w:val="21"/>
        </w:numPr>
        <w:spacing w:before="120" w:after="120" w:line="240" w:lineRule="auto"/>
        <w:ind w:left="465" w:hanging="357"/>
        <w:rPr>
          <w:rFonts w:ascii="Poppins" w:hAnsi="Poppins" w:cs="Poppins"/>
        </w:rPr>
      </w:pPr>
      <w:r w:rsidRPr="003008AC">
        <w:rPr>
          <w:rFonts w:ascii="Poppins" w:hAnsi="Poppins" w:cs="Poppins"/>
        </w:rPr>
        <w:t>Have a strong commitment to the principles and practice of equality and diversity.</w:t>
      </w:r>
    </w:p>
    <w:p w14:paraId="76012195" w14:textId="77777777" w:rsidR="00B43EE5" w:rsidRPr="003008AC" w:rsidRDefault="00B43EE5" w:rsidP="00B43EE5">
      <w:pPr>
        <w:pStyle w:val="ListParagraph"/>
        <w:numPr>
          <w:ilvl w:val="0"/>
          <w:numId w:val="21"/>
        </w:numPr>
        <w:spacing w:before="120" w:after="120" w:line="240" w:lineRule="auto"/>
        <w:ind w:left="465" w:hanging="357"/>
        <w:rPr>
          <w:rFonts w:ascii="Poppins" w:hAnsi="Poppins" w:cs="Poppins"/>
        </w:rPr>
      </w:pPr>
      <w:r w:rsidRPr="003008AC">
        <w:rPr>
          <w:rFonts w:ascii="Poppins" w:hAnsi="Poppins" w:cs="Poppins"/>
        </w:rPr>
        <w:t>Attend /complete appropriate staff development events / courses.</w:t>
      </w:r>
    </w:p>
    <w:p w14:paraId="16397911" w14:textId="77777777" w:rsidR="00705CC8" w:rsidRPr="004547B1" w:rsidRDefault="00705CC8" w:rsidP="004547B1">
      <w:pPr>
        <w:rPr>
          <w:rFonts w:ascii="Poppins" w:hAnsi="Poppins" w:cs="Poppins"/>
          <w:bCs/>
          <w:sz w:val="22"/>
          <w:szCs w:val="22"/>
          <w:lang w:val="en-US"/>
        </w:rPr>
      </w:pPr>
    </w:p>
    <w:p w14:paraId="272DBE6A" w14:textId="20EEAD38" w:rsidR="009A6180" w:rsidRPr="009A6180" w:rsidRDefault="00705CC8" w:rsidP="00705CC8">
      <w:pPr>
        <w:rPr>
          <w:rFonts w:ascii="Poppins" w:hAnsi="Poppins" w:cs="Poppins"/>
          <w:b/>
          <w:bCs/>
          <w:sz w:val="22"/>
          <w:szCs w:val="22"/>
          <w:lang w:val="en-US"/>
        </w:rPr>
      </w:pPr>
      <w:r w:rsidRPr="004547B1">
        <w:rPr>
          <w:rFonts w:ascii="Poppins" w:hAnsi="Poppins" w:cs="Poppins"/>
          <w:b/>
          <w:bCs/>
          <w:sz w:val="22"/>
          <w:szCs w:val="22"/>
          <w:lang w:val="en-US"/>
        </w:rPr>
        <w:t>Skills and Experience</w:t>
      </w:r>
    </w:p>
    <w:p w14:paraId="797B1F0D" w14:textId="77777777" w:rsidR="00705CC8" w:rsidRPr="004547B1" w:rsidRDefault="00705CC8" w:rsidP="00705CC8">
      <w:pPr>
        <w:rPr>
          <w:rFonts w:ascii="Poppins" w:hAnsi="Poppins" w:cs="Poppins"/>
          <w:b/>
          <w:bCs/>
          <w:sz w:val="22"/>
          <w:szCs w:val="22"/>
          <w:lang w:val="en-US"/>
        </w:rPr>
      </w:pPr>
      <w:r w:rsidRPr="004547B1">
        <w:rPr>
          <w:rFonts w:ascii="Poppins" w:hAnsi="Poppins" w:cs="Poppins"/>
          <w:b/>
          <w:bCs/>
          <w:sz w:val="22"/>
          <w:szCs w:val="22"/>
          <w:lang w:val="en-US"/>
        </w:rPr>
        <w:t>Essential:</w:t>
      </w:r>
    </w:p>
    <w:p w14:paraId="03633A33" w14:textId="77777777" w:rsidR="00705CC8" w:rsidRPr="004547B1" w:rsidRDefault="00705CC8" w:rsidP="00705CC8">
      <w:pPr>
        <w:rPr>
          <w:rFonts w:ascii="Poppins" w:eastAsia="Arial" w:hAnsi="Poppins" w:cs="Poppins"/>
          <w:sz w:val="22"/>
          <w:szCs w:val="22"/>
          <w:highlight w:val="yellow"/>
          <w:lang w:val="en-US"/>
        </w:rPr>
      </w:pPr>
    </w:p>
    <w:p w14:paraId="32CDF452" w14:textId="00100237" w:rsidR="009B331B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>PhD in Astronomy, Astrophysics or a related field.</w:t>
      </w:r>
    </w:p>
    <w:p w14:paraId="10BC6F67" w14:textId="4880BA7C" w:rsidR="00705CC8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>Experience in working with radio interferometric observations and/or datasets from large radio surveys</w:t>
      </w:r>
    </w:p>
    <w:p w14:paraId="280A70BA" w14:textId="0AFD191E" w:rsidR="00705CC8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>A developing track record of peer-reviewed publications in international journals</w:t>
      </w:r>
    </w:p>
    <w:p w14:paraId="33934CCA" w14:textId="6FD78C65" w:rsidR="00705CC8" w:rsidRPr="009A6180" w:rsidRDefault="00705CC8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>E</w:t>
      </w:r>
      <w:r w:rsidR="009B331B" w:rsidRPr="009A6180">
        <w:rPr>
          <w:rFonts w:ascii="Poppins" w:eastAsia="Arial" w:hAnsi="Poppins" w:cs="Poppins"/>
          <w:lang w:val="en-US"/>
        </w:rPr>
        <w:t>xperience of Python programming for scientific data processing and analysis</w:t>
      </w:r>
    </w:p>
    <w:p w14:paraId="34F5A438" w14:textId="3FD2C8CA" w:rsidR="00705CC8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>Time management and project planning skills</w:t>
      </w:r>
    </w:p>
    <w:p w14:paraId="4EA9D315" w14:textId="69C3BF84" w:rsidR="00705CC8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Arial" w:hAnsi="Poppins" w:cs="Poppins"/>
          <w:lang w:val="en-US"/>
        </w:rPr>
      </w:pPr>
      <w:r w:rsidRPr="009A6180">
        <w:rPr>
          <w:rFonts w:ascii="Poppins" w:eastAsia="Arial" w:hAnsi="Poppins" w:cs="Poppins"/>
          <w:lang w:val="en-US"/>
        </w:rPr>
        <w:t xml:space="preserve">The ability to </w:t>
      </w:r>
      <w:r w:rsidR="008A26CB">
        <w:rPr>
          <w:rFonts w:ascii="Poppins" w:eastAsia="Arial" w:hAnsi="Poppins" w:cs="Poppins"/>
          <w:lang w:val="en-US"/>
        </w:rPr>
        <w:t xml:space="preserve">present your research effectively </w:t>
      </w:r>
      <w:r w:rsidRPr="009A6180">
        <w:rPr>
          <w:rFonts w:ascii="Poppins" w:eastAsia="Arial" w:hAnsi="Poppins" w:cs="Poppins"/>
          <w:lang w:val="en-US"/>
        </w:rPr>
        <w:t>both orally and in scientific writing.</w:t>
      </w:r>
    </w:p>
    <w:p w14:paraId="60B53D76" w14:textId="7AEFED6D" w:rsidR="00705CC8" w:rsidRPr="009A6180" w:rsidRDefault="009B331B" w:rsidP="00705CC8">
      <w:pPr>
        <w:pStyle w:val="ListParagraph"/>
        <w:numPr>
          <w:ilvl w:val="0"/>
          <w:numId w:val="19"/>
        </w:numPr>
        <w:rPr>
          <w:rFonts w:ascii="Poppins" w:eastAsia="Times New Roman" w:hAnsi="Poppins" w:cs="Poppins"/>
          <w:lang w:val="en-US" w:eastAsia="en-GB"/>
        </w:rPr>
      </w:pPr>
      <w:r w:rsidRPr="009A6180">
        <w:rPr>
          <w:rFonts w:ascii="Poppins" w:eastAsia="Arial" w:hAnsi="Poppins" w:cs="Poppins"/>
          <w:lang w:val="en-US"/>
        </w:rPr>
        <w:t xml:space="preserve">The ability to work </w:t>
      </w:r>
      <w:r w:rsidR="009A6180" w:rsidRPr="009A6180">
        <w:rPr>
          <w:rFonts w:ascii="Poppins" w:eastAsia="Arial" w:hAnsi="Poppins" w:cs="Poppins"/>
          <w:lang w:val="en-US"/>
        </w:rPr>
        <w:t>both independently and as part of a diverse team</w:t>
      </w:r>
    </w:p>
    <w:p w14:paraId="58F70756" w14:textId="77777777" w:rsidR="00705CC8" w:rsidRPr="00994E0D" w:rsidRDefault="00705CC8" w:rsidP="00705CC8">
      <w:pPr>
        <w:rPr>
          <w:rFonts w:ascii="Poppins" w:hAnsi="Poppins" w:cs="Poppins"/>
          <w:sz w:val="22"/>
          <w:szCs w:val="22"/>
          <w:lang w:val="en-US"/>
        </w:rPr>
      </w:pPr>
    </w:p>
    <w:p w14:paraId="17E1618F" w14:textId="77777777" w:rsidR="00705CC8" w:rsidRPr="004547B1" w:rsidRDefault="00705CC8" w:rsidP="00705CC8">
      <w:pPr>
        <w:rPr>
          <w:rFonts w:ascii="Poppins" w:hAnsi="Poppins" w:cs="Poppins"/>
          <w:b/>
          <w:bCs/>
          <w:sz w:val="22"/>
          <w:szCs w:val="22"/>
          <w:lang w:val="en-US"/>
        </w:rPr>
      </w:pPr>
      <w:r w:rsidRPr="004547B1">
        <w:rPr>
          <w:rFonts w:ascii="Poppins" w:hAnsi="Poppins" w:cs="Poppins"/>
          <w:b/>
          <w:bCs/>
          <w:sz w:val="22"/>
          <w:szCs w:val="22"/>
          <w:lang w:val="en-US"/>
        </w:rPr>
        <w:t>Desirable:</w:t>
      </w:r>
    </w:p>
    <w:p w14:paraId="3C687355" w14:textId="77777777" w:rsidR="00705CC8" w:rsidRPr="00994E0D" w:rsidRDefault="00705CC8" w:rsidP="00705CC8">
      <w:pPr>
        <w:rPr>
          <w:rFonts w:ascii="Poppins" w:hAnsi="Poppins" w:cs="Poppins"/>
          <w:sz w:val="22"/>
          <w:szCs w:val="22"/>
          <w:lang w:val="en-US"/>
        </w:rPr>
      </w:pPr>
    </w:p>
    <w:bookmarkEnd w:id="0"/>
    <w:p w14:paraId="0E1D4931" w14:textId="7B5EF8F8" w:rsidR="00705CC8" w:rsidRPr="009A6180" w:rsidRDefault="009A6180" w:rsidP="00705CC8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 w:rsidRPr="009A6180">
        <w:rPr>
          <w:rFonts w:ascii="Poppins" w:hAnsi="Poppins" w:cs="Poppins"/>
        </w:rPr>
        <w:t>Experience working with low-frequency and/or VLBI observations, particularly LOFAR-VLBI</w:t>
      </w:r>
    </w:p>
    <w:p w14:paraId="148D90F4" w14:textId="7A723861" w:rsidR="00705CC8" w:rsidRPr="009A6180" w:rsidRDefault="009A6180" w:rsidP="00705CC8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 w:rsidRPr="009A6180">
        <w:rPr>
          <w:rFonts w:ascii="Poppins" w:hAnsi="Poppins" w:cs="Poppins"/>
        </w:rPr>
        <w:t xml:space="preserve">Knowledge of radio-galaxy physics and/or physics and observations of AGN feedback </w:t>
      </w:r>
    </w:p>
    <w:p w14:paraId="15FEA44E" w14:textId="77777777" w:rsidR="00705CC8" w:rsidRPr="004547B1" w:rsidRDefault="00705CC8" w:rsidP="00705CC8">
      <w:pPr>
        <w:spacing w:line="252" w:lineRule="auto"/>
        <w:rPr>
          <w:rFonts w:ascii="Poppins" w:hAnsi="Poppins" w:cs="Poppins"/>
          <w:sz w:val="22"/>
          <w:szCs w:val="22"/>
        </w:rPr>
      </w:pPr>
    </w:p>
    <w:p w14:paraId="64F1F8A2" w14:textId="77777777" w:rsidR="00705CC8" w:rsidRPr="004547B1" w:rsidRDefault="00705CC8" w:rsidP="00705CC8">
      <w:pPr>
        <w:pStyle w:val="xxxmsonormal"/>
        <w:rPr>
          <w:rFonts w:ascii="Poppins" w:hAnsi="Poppins" w:cs="Poppins"/>
        </w:rPr>
      </w:pPr>
      <w:r w:rsidRPr="004547B1">
        <w:rPr>
          <w:rFonts w:ascii="Poppins" w:hAnsi="Poppins" w:cs="Poppins"/>
          <w:i/>
          <w:iCs/>
        </w:rPr>
        <w:t xml:space="preserve">The Open University is committed to equality, diversity and inclusion which is reflected in our mission to be open to people, places, methods and ideas. We aim to foster a diverse and inclusive environment so that all in our OU community can reach their potential. </w:t>
      </w:r>
      <w:r w:rsidRPr="004547B1">
        <w:rPr>
          <w:rFonts w:ascii="Times New Roman" w:hAnsi="Times New Roman" w:cs="Times New Roman"/>
          <w:i/>
          <w:iCs/>
        </w:rPr>
        <w:t> </w:t>
      </w:r>
      <w:r w:rsidRPr="004547B1">
        <w:rPr>
          <w:rFonts w:ascii="Poppins" w:hAnsi="Poppins" w:cs="Poppins"/>
          <w:i/>
          <w:iCs/>
        </w:rPr>
        <w:t>We recognise that different people bring different perspectives, ideas, knowledge, and culture, and that this difference brings great strength.</w:t>
      </w:r>
      <w:r w:rsidRPr="004547B1">
        <w:rPr>
          <w:rFonts w:ascii="Times New Roman" w:hAnsi="Times New Roman" w:cs="Times New Roman"/>
          <w:i/>
          <w:iCs/>
        </w:rPr>
        <w:t> </w:t>
      </w:r>
      <w:r w:rsidRPr="004547B1">
        <w:rPr>
          <w:rFonts w:ascii="Poppins" w:hAnsi="Poppins" w:cs="Poppins"/>
          <w:i/>
          <w:iCs/>
        </w:rPr>
        <w:t xml:space="preserve"> We strive to recruit, retain and develop the careers of a diverse pool of students and staff, and particularly encourage applications from all underrepresented groups. We </w:t>
      </w:r>
      <w:r w:rsidRPr="004547B1">
        <w:rPr>
          <w:rFonts w:ascii="Poppins" w:hAnsi="Poppins" w:cs="Poppins"/>
          <w:i/>
          <w:iCs/>
        </w:rPr>
        <w:lastRenderedPageBreak/>
        <w:t xml:space="preserve">also aspire to make The Open University a supportive workplace for all through our policies, services and staff networks. </w:t>
      </w:r>
    </w:p>
    <w:p w14:paraId="31DC56D0" w14:textId="77777777" w:rsidR="00705CC8" w:rsidRPr="004547B1" w:rsidRDefault="00705CC8" w:rsidP="00705CC8">
      <w:pPr>
        <w:spacing w:after="160" w:line="259" w:lineRule="auto"/>
        <w:rPr>
          <w:rFonts w:ascii="Poppins" w:hAnsi="Poppins" w:cs="Poppins"/>
          <w:sz w:val="22"/>
          <w:szCs w:val="22"/>
          <w:lang w:val="en-US"/>
        </w:rPr>
      </w:pPr>
      <w:r w:rsidRPr="004547B1">
        <w:rPr>
          <w:rFonts w:ascii="Poppins" w:hAnsi="Poppins" w:cs="Poppins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7D3904E4" wp14:editId="581BFD89">
            <wp:simplePos x="0" y="0"/>
            <wp:positionH relativeFrom="column">
              <wp:posOffset>1647825</wp:posOffset>
            </wp:positionH>
            <wp:positionV relativeFrom="paragraph">
              <wp:posOffset>292735</wp:posOffset>
            </wp:positionV>
            <wp:extent cx="175387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50" y="21357"/>
                <wp:lineTo x="21350" y="0"/>
                <wp:lineTo x="0" y="0"/>
              </wp:wrapPolygon>
            </wp:wrapTight>
            <wp:docPr id="2" name="Picture 2" descr="Disability Confident, Com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, Commit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B3BFB" w14:textId="77777777" w:rsidR="00705CC8" w:rsidRPr="004547B1" w:rsidRDefault="00705CC8" w:rsidP="00705CC8">
      <w:pPr>
        <w:spacing w:after="160" w:line="259" w:lineRule="auto"/>
        <w:rPr>
          <w:rFonts w:ascii="Poppins" w:hAnsi="Poppins" w:cs="Poppins"/>
          <w:sz w:val="22"/>
          <w:szCs w:val="22"/>
          <w:lang w:val="en-US"/>
        </w:rPr>
      </w:pPr>
    </w:p>
    <w:p w14:paraId="73D89AD4" w14:textId="77777777" w:rsidR="00C017C7" w:rsidRPr="004547B1" w:rsidRDefault="00C017C7" w:rsidP="00C017C7">
      <w:pPr>
        <w:rPr>
          <w:rFonts w:ascii="Poppins" w:hAnsi="Poppins" w:cs="Poppins"/>
          <w:sz w:val="22"/>
          <w:szCs w:val="22"/>
        </w:rPr>
      </w:pPr>
    </w:p>
    <w:sectPr w:rsidR="00C017C7" w:rsidRPr="004547B1" w:rsidSect="00B733E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758" w:bottom="1440" w:left="1758" w:header="1021" w:footer="454" w:gutter="57"/>
      <w:paperSrc w:first="7" w:other="7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FB3" w14:textId="77777777" w:rsidR="00662457" w:rsidRDefault="00662457">
      <w:r>
        <w:separator/>
      </w:r>
    </w:p>
  </w:endnote>
  <w:endnote w:type="continuationSeparator" w:id="0">
    <w:p w14:paraId="690A5156" w14:textId="77777777" w:rsidR="00662457" w:rsidRDefault="0066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4105" w14:textId="77777777" w:rsidR="00632313" w:rsidRPr="00705CC8" w:rsidRDefault="00A71885" w:rsidP="00C017C7">
    <w:pPr>
      <w:pStyle w:val="Footer"/>
      <w:rPr>
        <w:rFonts w:ascii="Poppins" w:hAnsi="Poppins" w:cs="Poppins"/>
      </w:rPr>
    </w:pPr>
    <w:r w:rsidRPr="00705CC8">
      <w:rPr>
        <w:rFonts w:ascii="Poppins" w:hAnsi="Poppins" w:cs="Poppins"/>
      </w:rPr>
      <w:t>People Services PS</w:t>
    </w:r>
    <w:r w:rsidR="00693339" w:rsidRPr="00705CC8">
      <w:rPr>
        <w:rFonts w:ascii="Poppins" w:hAnsi="Poppins" w:cs="Poppins"/>
      </w:rPr>
      <w:t>F0</w:t>
    </w:r>
    <w:r w:rsidR="00C017C7" w:rsidRPr="00705CC8">
      <w:rPr>
        <w:rFonts w:ascii="Poppins" w:hAnsi="Poppins" w:cs="Poppins"/>
      </w:rPr>
      <w:t>92</w:t>
    </w:r>
  </w:p>
  <w:p w14:paraId="0E2D608B" w14:textId="6B2F8BC6" w:rsidR="00C017C7" w:rsidRPr="00705CC8" w:rsidRDefault="007D6512" w:rsidP="00C017C7">
    <w:pPr>
      <w:pStyle w:val="Footer"/>
      <w:rPr>
        <w:rFonts w:ascii="Poppins" w:hAnsi="Poppins" w:cs="Poppins"/>
      </w:rPr>
    </w:pPr>
    <w:r>
      <w:rPr>
        <w:rFonts w:ascii="Poppins" w:hAnsi="Poppins" w:cs="Poppins"/>
      </w:rPr>
      <w:t>January</w:t>
    </w:r>
    <w:r w:rsidR="00705CC8" w:rsidRPr="00705CC8">
      <w:rPr>
        <w:rFonts w:ascii="Poppins" w:hAnsi="Poppins" w:cs="Poppins"/>
      </w:rPr>
      <w:t xml:space="preserve"> 202</w:t>
    </w:r>
    <w:r>
      <w:rPr>
        <w:rFonts w:ascii="Poppins" w:hAnsi="Poppins" w:cs="Poppins"/>
      </w:rPr>
      <w:t>4</w:t>
    </w:r>
  </w:p>
  <w:p w14:paraId="7DDD748E" w14:textId="77777777" w:rsidR="00C017C7" w:rsidRPr="00705CC8" w:rsidRDefault="00C017C7" w:rsidP="00C017C7">
    <w:pPr>
      <w:pStyle w:val="Footer"/>
      <w:rPr>
        <w:rFonts w:ascii="Poppins" w:hAnsi="Poppins" w:cs="Poppins"/>
      </w:rPr>
    </w:pPr>
    <w:r w:rsidRPr="00705CC8">
      <w:rPr>
        <w:rFonts w:ascii="Poppins" w:hAnsi="Poppins" w:cs="Poppins"/>
      </w:rPr>
      <w:t xml:space="preserve">Page </w:t>
    </w:r>
    <w:r w:rsidRPr="00705CC8">
      <w:rPr>
        <w:rFonts w:ascii="Poppins" w:hAnsi="Poppins" w:cs="Poppins"/>
      </w:rPr>
      <w:fldChar w:fldCharType="begin"/>
    </w:r>
    <w:r w:rsidRPr="00705CC8">
      <w:rPr>
        <w:rFonts w:ascii="Poppins" w:hAnsi="Poppins" w:cs="Poppins"/>
      </w:rPr>
      <w:instrText xml:space="preserve"> PAGE </w:instrText>
    </w:r>
    <w:r w:rsidRPr="00705CC8">
      <w:rPr>
        <w:rFonts w:ascii="Poppins" w:hAnsi="Poppins" w:cs="Poppins"/>
      </w:rPr>
      <w:fldChar w:fldCharType="separate"/>
    </w:r>
    <w:r w:rsidR="00F07210" w:rsidRPr="00705CC8">
      <w:rPr>
        <w:rFonts w:ascii="Poppins" w:hAnsi="Poppins" w:cs="Poppins"/>
        <w:noProof/>
      </w:rPr>
      <w:t>2</w:t>
    </w:r>
    <w:r w:rsidRPr="00705CC8">
      <w:rPr>
        <w:rFonts w:ascii="Poppins" w:hAnsi="Poppins" w:cs="Poppins"/>
      </w:rPr>
      <w:fldChar w:fldCharType="end"/>
    </w:r>
    <w:r w:rsidRPr="00705CC8">
      <w:rPr>
        <w:rFonts w:ascii="Poppins" w:hAnsi="Poppins" w:cs="Poppins"/>
      </w:rPr>
      <w:t xml:space="preserve"> of </w:t>
    </w:r>
    <w:r w:rsidRPr="00705CC8">
      <w:rPr>
        <w:rFonts w:ascii="Poppins" w:hAnsi="Poppins" w:cs="Poppins"/>
      </w:rPr>
      <w:fldChar w:fldCharType="begin"/>
    </w:r>
    <w:r w:rsidRPr="00705CC8">
      <w:rPr>
        <w:rFonts w:ascii="Poppins" w:hAnsi="Poppins" w:cs="Poppins"/>
      </w:rPr>
      <w:instrText xml:space="preserve"> NUMPAGES </w:instrText>
    </w:r>
    <w:r w:rsidRPr="00705CC8">
      <w:rPr>
        <w:rFonts w:ascii="Poppins" w:hAnsi="Poppins" w:cs="Poppins"/>
      </w:rPr>
      <w:fldChar w:fldCharType="separate"/>
    </w:r>
    <w:r w:rsidR="00F07210" w:rsidRPr="00705CC8">
      <w:rPr>
        <w:rFonts w:ascii="Poppins" w:hAnsi="Poppins" w:cs="Poppins"/>
        <w:noProof/>
      </w:rPr>
      <w:t>3</w:t>
    </w:r>
    <w:r w:rsidRPr="00705CC8">
      <w:rPr>
        <w:rFonts w:ascii="Poppins" w:hAnsi="Poppins" w:cs="Poppi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9E9" w14:textId="77777777" w:rsidR="00632313" w:rsidRPr="00705CC8" w:rsidRDefault="00B733E3" w:rsidP="00F924BD">
    <w:pPr>
      <w:pStyle w:val="Footer"/>
      <w:rPr>
        <w:rFonts w:ascii="Poppins" w:hAnsi="Poppins" w:cs="Poppins"/>
      </w:rPr>
    </w:pPr>
    <w:r w:rsidRPr="00705CC8">
      <w:rPr>
        <w:rFonts w:ascii="Poppins" w:hAnsi="Poppins" w:cs="Poppins"/>
      </w:rPr>
      <w:t>People Services</w:t>
    </w:r>
    <w:r w:rsidR="00693339" w:rsidRPr="00705CC8">
      <w:rPr>
        <w:rFonts w:ascii="Poppins" w:hAnsi="Poppins" w:cs="Poppins"/>
      </w:rPr>
      <w:t xml:space="preserve"> PS</w:t>
    </w:r>
    <w:r w:rsidRPr="00705CC8">
      <w:rPr>
        <w:rFonts w:ascii="Poppins" w:hAnsi="Poppins" w:cs="Poppins"/>
      </w:rPr>
      <w:t>F0</w:t>
    </w:r>
    <w:r w:rsidR="00C017C7" w:rsidRPr="00705CC8">
      <w:rPr>
        <w:rFonts w:ascii="Poppins" w:hAnsi="Poppins" w:cs="Poppins"/>
      </w:rPr>
      <w:t>92</w:t>
    </w:r>
  </w:p>
  <w:p w14:paraId="69A85AF3" w14:textId="3A123797" w:rsidR="00632313" w:rsidRPr="00705CC8" w:rsidRDefault="007D6512" w:rsidP="00F924BD">
    <w:pPr>
      <w:pStyle w:val="Footer"/>
      <w:rPr>
        <w:rFonts w:ascii="Poppins" w:hAnsi="Poppins" w:cs="Poppins"/>
      </w:rPr>
    </w:pPr>
    <w:r>
      <w:rPr>
        <w:rFonts w:ascii="Poppins" w:hAnsi="Poppins" w:cs="Poppins"/>
      </w:rPr>
      <w:t>January</w:t>
    </w:r>
    <w:r w:rsidR="00705CC8" w:rsidRPr="00705CC8">
      <w:rPr>
        <w:rFonts w:ascii="Poppins" w:hAnsi="Poppins" w:cs="Poppins"/>
      </w:rPr>
      <w:t xml:space="preserve"> 202</w:t>
    </w:r>
    <w:r>
      <w:rPr>
        <w:rFonts w:ascii="Poppins" w:hAnsi="Poppins" w:cs="Poppins"/>
      </w:rPr>
      <w:t>4</w:t>
    </w:r>
  </w:p>
  <w:p w14:paraId="7AB61C07" w14:textId="68A50F57" w:rsidR="00632313" w:rsidRPr="00705CC8" w:rsidRDefault="007D6512" w:rsidP="007D6512">
    <w:pPr>
      <w:pStyle w:val="Footer"/>
      <w:rPr>
        <w:rFonts w:ascii="Poppins" w:hAnsi="Poppins" w:cs="Poppins"/>
      </w:rPr>
    </w:pPr>
    <w:r w:rsidRPr="00705CC8">
      <w:rPr>
        <w:rFonts w:ascii="Poppins" w:hAnsi="Poppins" w:cs="Poppins"/>
      </w:rPr>
      <w:t xml:space="preserve">Page </w:t>
    </w:r>
    <w:r w:rsidRPr="00705CC8">
      <w:rPr>
        <w:rFonts w:ascii="Poppins" w:hAnsi="Poppins" w:cs="Poppins"/>
      </w:rPr>
      <w:fldChar w:fldCharType="begin"/>
    </w:r>
    <w:r w:rsidRPr="00705CC8">
      <w:rPr>
        <w:rFonts w:ascii="Poppins" w:hAnsi="Poppins" w:cs="Poppins"/>
      </w:rPr>
      <w:instrText xml:space="preserve"> PAGE </w:instrText>
    </w:r>
    <w:r w:rsidRPr="00705CC8">
      <w:rPr>
        <w:rFonts w:ascii="Poppins" w:hAnsi="Poppins" w:cs="Poppins"/>
      </w:rPr>
      <w:fldChar w:fldCharType="separate"/>
    </w:r>
    <w:r>
      <w:rPr>
        <w:rFonts w:ascii="Poppins" w:hAnsi="Poppins" w:cs="Poppins"/>
      </w:rPr>
      <w:t>2</w:t>
    </w:r>
    <w:r w:rsidRPr="00705CC8">
      <w:rPr>
        <w:rFonts w:ascii="Poppins" w:hAnsi="Poppins" w:cs="Poppins"/>
      </w:rPr>
      <w:fldChar w:fldCharType="end"/>
    </w:r>
    <w:r w:rsidRPr="00705CC8">
      <w:rPr>
        <w:rFonts w:ascii="Poppins" w:hAnsi="Poppins" w:cs="Poppins"/>
      </w:rPr>
      <w:t xml:space="preserve"> of </w:t>
    </w:r>
    <w:r w:rsidRPr="00705CC8">
      <w:rPr>
        <w:rFonts w:ascii="Poppins" w:hAnsi="Poppins" w:cs="Poppins"/>
      </w:rPr>
      <w:fldChar w:fldCharType="begin"/>
    </w:r>
    <w:r w:rsidRPr="00705CC8">
      <w:rPr>
        <w:rFonts w:ascii="Poppins" w:hAnsi="Poppins" w:cs="Poppins"/>
      </w:rPr>
      <w:instrText xml:space="preserve"> NUMPAGES </w:instrText>
    </w:r>
    <w:r w:rsidRPr="00705CC8">
      <w:rPr>
        <w:rFonts w:ascii="Poppins" w:hAnsi="Poppins" w:cs="Poppins"/>
      </w:rPr>
      <w:fldChar w:fldCharType="separate"/>
    </w:r>
    <w:r>
      <w:rPr>
        <w:rFonts w:ascii="Poppins" w:hAnsi="Poppins" w:cs="Poppins"/>
      </w:rPr>
      <w:t>2</w:t>
    </w:r>
    <w:r w:rsidRPr="00705CC8">
      <w:rPr>
        <w:rFonts w:ascii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5F8B" w14:textId="77777777" w:rsidR="00662457" w:rsidRDefault="00662457">
      <w:r>
        <w:separator/>
      </w:r>
    </w:p>
  </w:footnote>
  <w:footnote w:type="continuationSeparator" w:id="0">
    <w:p w14:paraId="4C1AEDAF" w14:textId="77777777" w:rsidR="00662457" w:rsidRDefault="0066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CD42" w14:textId="77777777" w:rsidR="00C017C7" w:rsidRDefault="00C017C7" w:rsidP="00C017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8228" w14:textId="2E171284" w:rsidR="00632313" w:rsidRPr="00F60F46" w:rsidRDefault="00705CC8" w:rsidP="00F60F46">
    <w:pPr>
      <w:pStyle w:val="Header"/>
      <w:tabs>
        <w:tab w:val="clear" w:pos="4153"/>
        <w:tab w:val="clear" w:pos="8306"/>
        <w:tab w:val="right" w:pos="9349"/>
      </w:tabs>
      <w:jc w:val="right"/>
      <w:rPr>
        <w:sz w:val="24"/>
        <w:szCs w:val="24"/>
      </w:rPr>
    </w:pPr>
    <w:r>
      <w:rPr>
        <w:rFonts w:ascii="Poppins Medium" w:hAnsi="Poppins Medium" w:cs="Poppins Medium"/>
        <w:noProof/>
        <w:color w:val="FFFFFF" w:themeColor="background1"/>
        <w:sz w:val="60"/>
        <w:szCs w:val="60"/>
      </w:rPr>
      <w:drawing>
        <wp:inline distT="0" distB="0" distL="0" distR="0" wp14:anchorId="462E1C35" wp14:editId="71FCF751">
          <wp:extent cx="1986281" cy="650240"/>
          <wp:effectExtent l="0" t="0" r="0" b="0"/>
          <wp:docPr id="30" name="Picture 30" descr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he Ope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113" cy="65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05A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52991"/>
    <w:multiLevelType w:val="singleLevel"/>
    <w:tmpl w:val="C96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D345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158D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6A37FDE"/>
    <w:multiLevelType w:val="hybridMultilevel"/>
    <w:tmpl w:val="044AECD2"/>
    <w:lvl w:ilvl="0" w:tplc="C34A918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00B1E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B2541"/>
    <w:multiLevelType w:val="hybridMultilevel"/>
    <w:tmpl w:val="CF7A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332C"/>
    <w:multiLevelType w:val="singleLevel"/>
    <w:tmpl w:val="95987C4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38892E6B"/>
    <w:multiLevelType w:val="hybridMultilevel"/>
    <w:tmpl w:val="10F034A4"/>
    <w:lvl w:ilvl="0" w:tplc="080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 w15:restartNumberingAfterBreak="0">
    <w:nsid w:val="3B58688A"/>
    <w:multiLevelType w:val="singleLevel"/>
    <w:tmpl w:val="894EFB8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45297488"/>
    <w:multiLevelType w:val="multilevel"/>
    <w:tmpl w:val="D6B8D40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7019"/>
    <w:multiLevelType w:val="hybridMultilevel"/>
    <w:tmpl w:val="7146E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977C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3B87F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607AA4"/>
    <w:multiLevelType w:val="singleLevel"/>
    <w:tmpl w:val="6D6069E0"/>
    <w:lvl w:ilvl="0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2CE43F2"/>
    <w:multiLevelType w:val="hybridMultilevel"/>
    <w:tmpl w:val="D6B8D40A"/>
    <w:lvl w:ilvl="0" w:tplc="0F22E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02CD"/>
    <w:multiLevelType w:val="singleLevel"/>
    <w:tmpl w:val="262001A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47C11D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61135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69D286B"/>
    <w:multiLevelType w:val="hybridMultilevel"/>
    <w:tmpl w:val="B8F0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5767C"/>
    <w:multiLevelType w:val="singleLevel"/>
    <w:tmpl w:val="888025E2"/>
    <w:lvl w:ilvl="0">
      <w:start w:val="7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7A8D3E9E"/>
    <w:multiLevelType w:val="hybridMultilevel"/>
    <w:tmpl w:val="2C7AAB5E"/>
    <w:lvl w:ilvl="0" w:tplc="5CEC50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259410">
    <w:abstractNumId w:val="2"/>
  </w:num>
  <w:num w:numId="2" w16cid:durableId="1536114190">
    <w:abstractNumId w:val="9"/>
  </w:num>
  <w:num w:numId="3" w16cid:durableId="1738359180">
    <w:abstractNumId w:val="14"/>
  </w:num>
  <w:num w:numId="4" w16cid:durableId="786892336">
    <w:abstractNumId w:val="20"/>
  </w:num>
  <w:num w:numId="5" w16cid:durableId="1342244027">
    <w:abstractNumId w:val="13"/>
  </w:num>
  <w:num w:numId="6" w16cid:durableId="21832853">
    <w:abstractNumId w:val="1"/>
  </w:num>
  <w:num w:numId="7" w16cid:durableId="976642868">
    <w:abstractNumId w:val="3"/>
  </w:num>
  <w:num w:numId="8" w16cid:durableId="1708873060">
    <w:abstractNumId w:val="7"/>
  </w:num>
  <w:num w:numId="9" w16cid:durableId="213675476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0" w16cid:durableId="271598114">
    <w:abstractNumId w:val="18"/>
  </w:num>
  <w:num w:numId="11" w16cid:durableId="1452087396">
    <w:abstractNumId w:val="17"/>
  </w:num>
  <w:num w:numId="12" w16cid:durableId="1459033503">
    <w:abstractNumId w:val="12"/>
  </w:num>
  <w:num w:numId="13" w16cid:durableId="1415662558">
    <w:abstractNumId w:val="4"/>
  </w:num>
  <w:num w:numId="14" w16cid:durableId="1541892979">
    <w:abstractNumId w:val="15"/>
  </w:num>
  <w:num w:numId="15" w16cid:durableId="1925607974">
    <w:abstractNumId w:val="10"/>
  </w:num>
  <w:num w:numId="16" w16cid:durableId="2122147674">
    <w:abstractNumId w:val="5"/>
  </w:num>
  <w:num w:numId="17" w16cid:durableId="1384283346">
    <w:abstractNumId w:val="16"/>
  </w:num>
  <w:num w:numId="18" w16cid:durableId="911157639">
    <w:abstractNumId w:val="21"/>
  </w:num>
  <w:num w:numId="19" w16cid:durableId="298264804">
    <w:abstractNumId w:val="19"/>
  </w:num>
  <w:num w:numId="20" w16cid:durableId="1577400003">
    <w:abstractNumId w:val="6"/>
  </w:num>
  <w:num w:numId="21" w16cid:durableId="36929099">
    <w:abstractNumId w:val="8"/>
  </w:num>
  <w:num w:numId="22" w16cid:durableId="1019232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C7"/>
    <w:rsid w:val="000055C0"/>
    <w:rsid w:val="00035F60"/>
    <w:rsid w:val="0005431F"/>
    <w:rsid w:val="000963D5"/>
    <w:rsid w:val="000A6105"/>
    <w:rsid w:val="000A616A"/>
    <w:rsid w:val="000B6CE1"/>
    <w:rsid w:val="000F3E83"/>
    <w:rsid w:val="0014333A"/>
    <w:rsid w:val="00145223"/>
    <w:rsid w:val="00154732"/>
    <w:rsid w:val="00162B79"/>
    <w:rsid w:val="001658B8"/>
    <w:rsid w:val="001D219B"/>
    <w:rsid w:val="00233BA4"/>
    <w:rsid w:val="002377F6"/>
    <w:rsid w:val="002940DE"/>
    <w:rsid w:val="002A380F"/>
    <w:rsid w:val="002A566D"/>
    <w:rsid w:val="002C1679"/>
    <w:rsid w:val="002D125D"/>
    <w:rsid w:val="003008AC"/>
    <w:rsid w:val="00300A02"/>
    <w:rsid w:val="0030212F"/>
    <w:rsid w:val="00334123"/>
    <w:rsid w:val="00373BF0"/>
    <w:rsid w:val="003C1C36"/>
    <w:rsid w:val="003C45C9"/>
    <w:rsid w:val="003E30F6"/>
    <w:rsid w:val="003E3AD8"/>
    <w:rsid w:val="003F7EB5"/>
    <w:rsid w:val="00430EDA"/>
    <w:rsid w:val="00451F74"/>
    <w:rsid w:val="00454396"/>
    <w:rsid w:val="004547B1"/>
    <w:rsid w:val="00462D9C"/>
    <w:rsid w:val="00492355"/>
    <w:rsid w:val="004A7E00"/>
    <w:rsid w:val="004B099B"/>
    <w:rsid w:val="004B43F2"/>
    <w:rsid w:val="004C4510"/>
    <w:rsid w:val="004E3518"/>
    <w:rsid w:val="004E7EAE"/>
    <w:rsid w:val="00585792"/>
    <w:rsid w:val="00625B14"/>
    <w:rsid w:val="00630C70"/>
    <w:rsid w:val="00632313"/>
    <w:rsid w:val="00662457"/>
    <w:rsid w:val="006813DA"/>
    <w:rsid w:val="00693339"/>
    <w:rsid w:val="006E2EB3"/>
    <w:rsid w:val="006E3EA1"/>
    <w:rsid w:val="006E71F3"/>
    <w:rsid w:val="007045A1"/>
    <w:rsid w:val="00705CC8"/>
    <w:rsid w:val="00710201"/>
    <w:rsid w:val="00762E7F"/>
    <w:rsid w:val="00770E37"/>
    <w:rsid w:val="00777E6F"/>
    <w:rsid w:val="007841B6"/>
    <w:rsid w:val="007B7E24"/>
    <w:rsid w:val="007D6512"/>
    <w:rsid w:val="007E5885"/>
    <w:rsid w:val="007F261D"/>
    <w:rsid w:val="00836A40"/>
    <w:rsid w:val="008A26CB"/>
    <w:rsid w:val="008B7EEF"/>
    <w:rsid w:val="0092540A"/>
    <w:rsid w:val="00956263"/>
    <w:rsid w:val="0096007E"/>
    <w:rsid w:val="00964314"/>
    <w:rsid w:val="0098284D"/>
    <w:rsid w:val="00994E0D"/>
    <w:rsid w:val="009A270D"/>
    <w:rsid w:val="009A6180"/>
    <w:rsid w:val="009B331B"/>
    <w:rsid w:val="009D4DC7"/>
    <w:rsid w:val="009D6FE7"/>
    <w:rsid w:val="00A15462"/>
    <w:rsid w:val="00A208BE"/>
    <w:rsid w:val="00A3460F"/>
    <w:rsid w:val="00A509B5"/>
    <w:rsid w:val="00A7095B"/>
    <w:rsid w:val="00A71885"/>
    <w:rsid w:val="00A76017"/>
    <w:rsid w:val="00A81C17"/>
    <w:rsid w:val="00AB5083"/>
    <w:rsid w:val="00B43EE5"/>
    <w:rsid w:val="00B619F2"/>
    <w:rsid w:val="00B733E3"/>
    <w:rsid w:val="00B9188D"/>
    <w:rsid w:val="00C017C7"/>
    <w:rsid w:val="00C40C15"/>
    <w:rsid w:val="00C41141"/>
    <w:rsid w:val="00C41799"/>
    <w:rsid w:val="00C817CA"/>
    <w:rsid w:val="00C91151"/>
    <w:rsid w:val="00C937E9"/>
    <w:rsid w:val="00CA3C94"/>
    <w:rsid w:val="00CD3131"/>
    <w:rsid w:val="00CD364A"/>
    <w:rsid w:val="00D2342C"/>
    <w:rsid w:val="00D351E7"/>
    <w:rsid w:val="00D7362E"/>
    <w:rsid w:val="00DD3927"/>
    <w:rsid w:val="00DF752D"/>
    <w:rsid w:val="00E56BA9"/>
    <w:rsid w:val="00E74951"/>
    <w:rsid w:val="00EB77E2"/>
    <w:rsid w:val="00ED7371"/>
    <w:rsid w:val="00EE53EC"/>
    <w:rsid w:val="00F07210"/>
    <w:rsid w:val="00F36993"/>
    <w:rsid w:val="00F421AF"/>
    <w:rsid w:val="00F5401B"/>
    <w:rsid w:val="00F60F46"/>
    <w:rsid w:val="00F67AA9"/>
    <w:rsid w:val="00F707AE"/>
    <w:rsid w:val="00F722A0"/>
    <w:rsid w:val="00F73B14"/>
    <w:rsid w:val="00F91652"/>
    <w:rsid w:val="00F924BD"/>
    <w:rsid w:val="00FC4CCE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91362"/>
  <w15:chartTrackingRefBased/>
  <w15:docId w15:val="{F11ADA0A-E176-41F5-B065-580C6F6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62E"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rsid w:val="00D7362E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7362E"/>
    <w:pPr>
      <w:keepNext/>
      <w:spacing w:before="360" w:after="160"/>
      <w:outlineLvl w:val="1"/>
    </w:pPr>
    <w:rPr>
      <w:b/>
      <w:color w:val="00B1EA"/>
    </w:rPr>
  </w:style>
  <w:style w:type="paragraph" w:styleId="Heading3">
    <w:name w:val="heading 3"/>
    <w:basedOn w:val="Normal"/>
    <w:next w:val="Normal"/>
    <w:qFormat/>
    <w:rsid w:val="00D7362E"/>
    <w:pPr>
      <w:keepNext/>
      <w:spacing w:after="160"/>
      <w:outlineLvl w:val="2"/>
    </w:pPr>
    <w:rPr>
      <w:b/>
      <w:color w:val="00B1EA"/>
    </w:rPr>
  </w:style>
  <w:style w:type="paragraph" w:styleId="Heading4">
    <w:name w:val="heading 4"/>
    <w:basedOn w:val="Normal"/>
    <w:next w:val="Normal"/>
    <w:qFormat/>
    <w:rsid w:val="00D7362E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7362E"/>
    <w:pPr>
      <w:keepNext/>
      <w:tabs>
        <w:tab w:val="left" w:pos="851"/>
      </w:tabs>
      <w:ind w:left="360" w:hanging="3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7362E"/>
    <w:pPr>
      <w:keepNext/>
      <w:tabs>
        <w:tab w:val="left" w:pos="567"/>
        <w:tab w:val="left" w:pos="851"/>
      </w:tabs>
      <w:ind w:left="360" w:hanging="3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314"/>
    <w:rPr>
      <w:rFonts w:ascii="Arial" w:hAnsi="Arial"/>
      <w:color w:val="0000FF"/>
      <w:sz w:val="21"/>
      <w:u w:val="single"/>
    </w:rPr>
  </w:style>
  <w:style w:type="paragraph" w:styleId="Header">
    <w:name w:val="header"/>
    <w:basedOn w:val="Normal"/>
    <w:rsid w:val="00D7362E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D7362E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BalloonText">
    <w:name w:val="Balloon Text"/>
    <w:basedOn w:val="Normal"/>
    <w:semiHidden/>
    <w:rsid w:val="003C45C9"/>
    <w:rPr>
      <w:rFonts w:ascii="Tahoma" w:hAnsi="Tahoma" w:cs="Tahoma"/>
      <w:sz w:val="16"/>
      <w:szCs w:val="16"/>
    </w:rPr>
  </w:style>
  <w:style w:type="paragraph" w:customStyle="1" w:styleId="MemoHead">
    <w:name w:val="MemoHead"/>
    <w:basedOn w:val="Normal"/>
    <w:next w:val="Normal"/>
    <w:semiHidden/>
    <w:rsid w:val="00C017C7"/>
    <w:pPr>
      <w:framePr w:w="2835" w:hSpace="181" w:vSpace="737" w:wrap="notBeside" w:vAnchor="page" w:hAnchor="margin" w:xAlign="right" w:y="5047"/>
      <w:spacing w:line="260" w:lineRule="atLeast"/>
      <w:jc w:val="right"/>
    </w:pPr>
    <w:rPr>
      <w:sz w:val="44"/>
      <w:lang w:eastAsia="en-US"/>
    </w:rPr>
  </w:style>
  <w:style w:type="paragraph" w:styleId="BodyText2">
    <w:name w:val="Body Text 2"/>
    <w:basedOn w:val="Normal"/>
    <w:rsid w:val="00C017C7"/>
    <w:pPr>
      <w:jc w:val="both"/>
    </w:pPr>
    <w:rPr>
      <w:sz w:val="22"/>
    </w:rPr>
  </w:style>
  <w:style w:type="paragraph" w:styleId="BodyTextIndent">
    <w:name w:val="Body Text Indent"/>
    <w:basedOn w:val="Normal"/>
    <w:rsid w:val="00C017C7"/>
    <w:pPr>
      <w:spacing w:after="120" w:line="260" w:lineRule="atLeast"/>
      <w:ind w:left="283"/>
    </w:pPr>
    <w:rPr>
      <w:rFonts w:cs="Arial"/>
      <w:szCs w:val="24"/>
    </w:rPr>
  </w:style>
  <w:style w:type="character" w:styleId="CommentReference">
    <w:name w:val="annotation reference"/>
    <w:rsid w:val="002940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0DE"/>
    <w:rPr>
      <w:sz w:val="20"/>
    </w:rPr>
  </w:style>
  <w:style w:type="character" w:customStyle="1" w:styleId="CommentTextChar">
    <w:name w:val="Comment Text Char"/>
    <w:link w:val="CommentText"/>
    <w:rsid w:val="002940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40DE"/>
    <w:rPr>
      <w:b/>
      <w:bCs/>
    </w:rPr>
  </w:style>
  <w:style w:type="character" w:customStyle="1" w:styleId="CommentSubjectChar">
    <w:name w:val="Comment Subject Char"/>
    <w:link w:val="CommentSubject"/>
    <w:rsid w:val="002940DE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B733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3E3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705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xxmsonormal">
    <w:name w:val="x_xxmsonormal"/>
    <w:basedOn w:val="Normal"/>
    <w:rsid w:val="00705CC8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60F46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E46A07E51F066B4DB7BFB9EA324E904400678C58CC63A82E4BBBBD4D3487841A4A" ma:contentTypeVersion="200" ma:contentTypeDescription="For general documents (Word, Excel etc.)" ma:contentTypeScope="" ma:versionID="7bd7b19d7868f31fea10599298b4d22d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d15a747c-c86f-47ca-ae69-f8014b1b7dcd" xmlns:ns5="a8aa1da4-acd1-408d-9b6b-6ad62bdc35ee" xmlns:ns6="248b3fc0-b6ae-4320-b24c-d757e4ddebd9" targetNamespace="http://schemas.microsoft.com/office/2006/metadata/properties" ma:root="true" ma:fieldsID="70f75ec02b0446d9ff60089444a66379" ns2:_="" ns3:_="" ns4:_="" ns5:_="" ns6:_="">
    <xsd:import namespace="e4476828-269d-41e7-8c7f-463a607b843c"/>
    <xsd:import namespace="http://schemas.microsoft.com/sharepoint.v3"/>
    <xsd:import namespace="d15a747c-c86f-47ca-ae69-f8014b1b7dcd"/>
    <xsd:import namespace="a8aa1da4-acd1-408d-9b6b-6ad62bdc35ee"/>
    <xsd:import namespace="248b3fc0-b6ae-4320-b24c-d757e4ddeb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c41d1ddfd9d1485c81bb916f3193effc" minOccurs="0"/>
                <xsd:element ref="ns4:_dlc_DocId" minOccurs="0"/>
                <xsd:element ref="ns4:_dlc_DocIdUrl" minOccurs="0"/>
                <xsd:element ref="ns4:_dlc_DocIdPersistId" minOccurs="0"/>
                <xsd:element ref="ns5:_FOI"/>
                <xsd:element ref="ns4:IncidentCategory" minOccurs="0"/>
                <xsd:element ref="ns4:ServiceCategory" minOccurs="0"/>
                <xsd:element ref="ns6:Document_x0020_Category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  <xsd:element ref="ns6:MediaServiceDateTaken" minOccurs="0"/>
                <xsd:element ref="ns6:SAP_x0020_Keywords" minOccurs="0"/>
                <xsd:element ref="ns6:MediaServiceObjectDetectorVersion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5fa9464-31a6-4389-ab7a-a063892fcc80}" ma:internalName="TaxCatchAll" ma:showField="CatchAllData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5fa9464-31a6-4389-ab7a-a063892fcc80}" ma:internalName="TaxCatchAllLabel" ma:readOnly="true" ma:showField="CatchAllDataLabel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747c-c86f-47ca-ae69-f8014b1b7dcd" elementFormDefault="qualified">
    <xsd:import namespace="http://schemas.microsoft.com/office/2006/documentManagement/types"/>
    <xsd:import namespace="http://schemas.microsoft.com/office/infopath/2007/PartnerControls"/>
    <xsd:element name="c41d1ddfd9d1485c81bb916f3193effc" ma:index="21" nillable="true" ma:taxonomy="true" ma:internalName="c41d1ddfd9d1485c81bb916f3193effc" ma:taxonomyFieldName="TreeStructureCategory" ma:displayName="TreeStructureCategory" ma:default="" ma:fieldId="{c41d1ddf-d9d1-485c-81bb-916f3193effc}" ma:taxonomyMulti="true" ma:sspId="bfb35f09-1364-44fa-bda6-079b81d03a24" ma:termSetId="3e0a339b-c19b-4154-bf2c-38aba4f06c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cidentCategory" ma:index="26" nillable="true" ma:displayName="Incident Category (Level 2)" ma:internalName="IncidentCategory">
      <xsd:simpleType>
        <xsd:restriction base="dms:Text">
          <xsd:maxLength value="255"/>
        </xsd:restriction>
      </xsd:simpleType>
    </xsd:element>
    <xsd:element name="ServiceCategory" ma:index="27" nillable="true" ma:displayName="Service Category (Level1)" ma:internalName="Service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1da4-acd1-408d-9b6b-6ad62bdc35ee" elementFormDefault="qualified">
    <xsd:import namespace="http://schemas.microsoft.com/office/2006/documentManagement/types"/>
    <xsd:import namespace="http://schemas.microsoft.com/office/infopath/2007/PartnerControls"/>
    <xsd:element name="_FOI" ma:index="25" ma:displayName="_FOI" ma:default="No" ma:description="Should this document be made available on the FOI site." ma:format="Dropdown" ma:internalName="_FOI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b3fc0-b6ae-4320-b24c-d757e4ddebd9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8" nillable="true" ma:displayName="Document Category" ma:format="Dropdown" ma:internalName="Document_x0020_Category">
      <xsd:simpleType>
        <xsd:restriction base="dms:Choice">
          <xsd:enumeration value="ACCESS"/>
          <xsd:enumeration value="Agile Working"/>
          <xsd:enumeration value="Allowances"/>
          <xsd:enumeration value="Capability &amp; Performance"/>
          <xsd:enumeration value="Change Management"/>
          <xsd:enumeration value="Conduct"/>
          <xsd:enumeration value="Consultants"/>
          <xsd:enumeration value="Contractual"/>
          <xsd:enumeration value="EDI"/>
          <xsd:enumeration value="Employee Guides"/>
          <xsd:enumeration value="Family Leave"/>
          <xsd:enumeration value="FASS- Arts and Humanities"/>
          <xsd:enumeration value="FASS - Psychology and Counselling"/>
          <xsd:enumeration value="FASS - Social Sciences and Global Studies"/>
          <xsd:enumeration value="FBL - Business"/>
          <xsd:enumeration value="FBL - Law"/>
          <xsd:enumeration value="Health &amp; Safety"/>
          <xsd:enumeration value="HERA Benchmarks"/>
          <xsd:enumeration value="HERA Job Evaluation"/>
          <xsd:enumeration value="How-to Guides"/>
          <xsd:enumeration value="HWSC - Health and Social Care"/>
          <xsd:enumeration value="Immigration"/>
          <xsd:enumeration value="Leave"/>
          <xsd:enumeration value="Leaving the University"/>
          <xsd:enumeration value="Management Guides"/>
          <xsd:enumeration value="Movement, Travel, Expenses &amp; Subsistence"/>
          <xsd:enumeration value="Other"/>
          <xsd:enumeration value="Probation"/>
          <xsd:enumeration value="Records Management"/>
          <xsd:enumeration value="Recruitment"/>
          <xsd:enumeration value="Resolving Workplace Issues"/>
          <xsd:enumeration value="Salary, Rates, Rewards &amp; Benefits"/>
          <xsd:enumeration value="Sickness &amp; Absence"/>
          <xsd:enumeration value="STEM - Computing and Communications"/>
          <xsd:enumeration value="STEM - Engineering and Innovation"/>
          <xsd:enumeration value="STEM - Environment, Earth and Ecosystem Sciences"/>
          <xsd:enumeration value="STEM - Health and Chemical Sciences"/>
          <xsd:enumeration value="STEM - Mathematics and Statistics"/>
          <xsd:enumeration value="STEM - Misc Specs"/>
          <xsd:enumeration value="STEM - Physical Sciences"/>
          <xsd:enumeration value="WELS - Languages and Applied Linguistics"/>
          <xsd:enumeration value="WELS - Education, Childhood, Youth and Sport"/>
          <xsd:enumeration value="WELS - Health and Social Care"/>
          <xsd:enumeration value="WELS - Misc Specs"/>
          <xsd:enumeration value="Surveys"/>
          <xsd:enumeration value="Trade Unions"/>
          <xsd:enumeration value="Training &amp; Development"/>
          <xsd:enumeration value="Wellbeing"/>
          <xsd:enumeration value="WLS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SAP_x0020_Keywords" ma:index="40" nillable="true" ma:displayName="SAP Keywords" ma:internalName="SAP_x0020_Keywords">
      <xsd:simpleType>
        <xsd:restriction base="dms:Text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5a747c-c86f-47ca-ae69-f8014b1b7dcd">HRMG-31632362-134</_dlc_DocId>
    <_dlc_DocIdUrl xmlns="d15a747c-c86f-47ca-ae69-f8014b1b7dcd">
      <Url>https://openuniv.sharepoint.com/sites/hr/doc-store/_layouts/15/DocIdRedir.aspx?ID=HRMG-31632362-134</Url>
      <Description>HRMG-31632362-134</Description>
    </_dlc_DocIdUrl>
    <IncidentCategory xmlns="d15a747c-c86f-47ca-ae69-f8014b1b7dcd" xsi:nil="true"/>
    <_FOI xmlns="a8aa1da4-acd1-408d-9b6b-6ad62bdc35ee">No</_FOI>
    <ServiceCategory xmlns="d15a747c-c86f-47ca-ae69-f8014b1b7dcd" xsi:nil="true"/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10469</Value>
      <Value>11947</Value>
      <Value>11946</Value>
      <Value>2683</Value>
      <Value>7097</Value>
      <Value>11942</Value>
      <Value>7094</Value>
      <Value>7073</Value>
      <Value>7075</Value>
      <Value>3830</Value>
      <Value>11895</Value>
      <Value>11892</Value>
      <Value>1122</Value>
      <Value>4893</Value>
      <Value>11945</Value>
      <Value>3225</Value>
      <Value>1</Value>
    </TaxCatchAll>
    <c41d1ddfd9d1485c81bb916f3193effc xmlns="d15a747c-c86f-47ca-ae69-f8014b1b7d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015b3a59-65cc-4b48-9f07-2388954dde9a</TermId>
        </TermInfo>
      </Terms>
    </c41d1ddfd9d1485c81bb916f3193effc>
    <SourceSystemModified xmlns="e4476828-269d-41e7-8c7f-463a607b843c" xsi:nil="true"/>
    <Document_x0020_Category xmlns="248b3fc0-b6ae-4320-b24c-d757e4ddebd9">Recruitment</Document_x0020_Category>
    <SourceSystem xmlns="e4476828-269d-41e7-8c7f-463a607b843c" xsi:nil="true"/>
    <TaxKeywordTaxHTField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844bd1e6-946e-48f6-804e-4b03fdfb3eb7</TermId>
        </TermInfo>
        <TermInfo xmlns="http://schemas.microsoft.com/office/infopath/2007/PartnerControls">
          <TermName xmlns="http://schemas.microsoft.com/office/infopath/2007/PartnerControls">PSF092</TermName>
          <TermId xmlns="http://schemas.microsoft.com/office/infopath/2007/PartnerControls">0e0a58e2-7ad1-40a1-823b-5354f321813a</TermId>
        </TermInfo>
        <TermInfo xmlns="http://schemas.microsoft.com/office/infopath/2007/PartnerControls">
          <TermName xmlns="http://schemas.microsoft.com/office/infopath/2007/PartnerControls">Job role and purpose</TermName>
          <TermId xmlns="http://schemas.microsoft.com/office/infopath/2007/PartnerControls">54e6e56c-dfbd-49e5-bf72-f86c50fd8aef</TermId>
        </TermInfo>
        <TermInfo xmlns="http://schemas.microsoft.com/office/infopath/2007/PartnerControls">
          <TermName xmlns="http://schemas.microsoft.com/office/infopath/2007/PartnerControls">Job Description Template and Guidance</TermName>
          <TermId xmlns="http://schemas.microsoft.com/office/infopath/2007/PartnerControls">589f6059-bf35-4f16-9a72-1c7718091a6b</TermId>
        </TermInfo>
        <TermInfo xmlns="http://schemas.microsoft.com/office/infopath/2007/PartnerControls">
          <TermName xmlns="http://schemas.microsoft.com/office/infopath/2007/PartnerControls">Employ</TermName>
          <TermId xmlns="http://schemas.microsoft.com/office/infopath/2007/PartnerControls">1db221d2-9934-411c-a230-077a5e16d251</TermId>
        </TermInfo>
        <TermInfo xmlns="http://schemas.microsoft.com/office/infopath/2007/PartnerControls">
          <TermName xmlns="http://schemas.microsoft.com/office/infopath/2007/PartnerControls">Skills and Experience</TermName>
          <TermId xmlns="http://schemas.microsoft.com/office/infopath/2007/PartnerControls">66830cc1-2998-40ec-a5f4-a2da2ab27f33</TermId>
        </TermInfo>
        <TermInfo xmlns="http://schemas.microsoft.com/office/infopath/2007/PartnerControls">
          <TermName xmlns="http://schemas.microsoft.com/office/infopath/2007/PartnerControls">Hiring</TermName>
          <TermId xmlns="http://schemas.microsoft.com/office/infopath/2007/PartnerControls">2822b39a-fc0b-4aad-b4ba-5419b313192a</TermId>
        </TermInfo>
        <TermInfo xmlns="http://schemas.microsoft.com/office/infopath/2007/PartnerControls">
          <TermName xmlns="http://schemas.microsoft.com/office/infopath/2007/PartnerControls">key responsibilities</TermName>
          <TermId xmlns="http://schemas.microsoft.com/office/infopath/2007/PartnerControls">a4d129e1-02dd-46c4-9782-1b8d4f13c008</TermId>
        </TermInfo>
        <TermInfo xmlns="http://schemas.microsoft.com/office/infopath/2007/PartnerControls">
          <TermName xmlns="http://schemas.microsoft.com/office/infopath/2007/PartnerControls">Vacancy</TermName>
          <TermId xmlns="http://schemas.microsoft.com/office/infopath/2007/PartnerControls">06b69456-f587-42e1-b70e-bd56e1209272</TermId>
        </TermInfo>
        <TermInfo xmlns="http://schemas.microsoft.com/office/infopath/2007/PartnerControls">
          <TermName xmlns="http://schemas.microsoft.com/office/infopath/2007/PartnerControls">Advertising</TermName>
          <TermId xmlns="http://schemas.microsoft.com/office/infopath/2007/PartnerControls">ac4cde69-9e7e-43bd-a9f8-466d5dd3a147</TermId>
        </TermInfo>
        <TermInfo xmlns="http://schemas.microsoft.com/office/infopath/2007/PartnerControls">
          <TermName xmlns="http://schemas.microsoft.com/office/infopath/2007/PartnerControls">applicant</TermName>
          <TermId xmlns="http://schemas.microsoft.com/office/infopath/2007/PartnerControls">fd468d13-9e3e-4090-8257-59cfbd36c39e</TermId>
        </TermInfo>
        <TermInfo xmlns="http://schemas.microsoft.com/office/infopath/2007/PartnerControls">
          <TermName xmlns="http://schemas.microsoft.com/office/infopath/2007/PartnerControls">Interview</TermName>
          <TermId xmlns="http://schemas.microsoft.com/office/infopath/2007/PartnerControls">7291c921-4fad-4053-993b-9f6aa7d99b37</TermId>
        </TermInfo>
        <TermInfo xmlns="http://schemas.microsoft.com/office/infopath/2007/PartnerControls">
          <TermName xmlns="http://schemas.microsoft.com/office/infopath/2007/PartnerControls">Equality and Diversity</TermName>
          <TermId xmlns="http://schemas.microsoft.com/office/infopath/2007/PartnerControls">5cac473d-5f06-4d1b-83bc-5afd213cb257</TermId>
        </TermInfo>
        <TermInfo xmlns="http://schemas.microsoft.com/office/infopath/2007/PartnerControls">
          <TermName xmlns="http://schemas.microsoft.com/office/infopath/2007/PartnerControls">Appointing</TermName>
          <TermId xmlns="http://schemas.microsoft.com/office/infopath/2007/PartnerControls">5f6556c9-bd61-4080-a0c2-42d0b90c9e7a</TermId>
        </TermInfo>
        <TermInfo xmlns="http://schemas.microsoft.com/office/infopath/2007/PartnerControls">
          <TermName xmlns="http://schemas.microsoft.com/office/infopath/2007/PartnerControls">candidate</TermName>
          <TermId xmlns="http://schemas.microsoft.com/office/infopath/2007/PartnerControls">a81f0c82-ce4b-4157-ae68-150ec60d774e</TermId>
        </TermInfo>
      </Terms>
    </TaxKeywordTaxHTField>
    <InfoSecLevel xmlns="e4476828-269d-41e7-8c7f-463a607b843c">Internal Use Only</InfoSecLevel>
    <CategoryDescription xmlns="http://schemas.microsoft.com/sharepoint.v3" xsi:nil="true"/>
    <SAP_x0020_Keywords xmlns="248b3fc0-b6ae-4320-b24c-d757e4ddebd9">Job Description Template and Guidance; Job role and purpose; Key Responsibilities; Skills and Experience; Advertising; Vacancy; Recruitment and Selection; Applicant; Candidate; Hiring; Equality and Diversity; interview; appointing; employ; PSF092</SAP_x0020_Keywords>
  </documentManagement>
</p:propertie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LongProperties xmlns="http://schemas.microsoft.com/office/2006/metadata/longProperties">
  <LongProp xmlns="" name="TaxKeywordTaxHTField"><![CDATA[Appointing|5f6556c9-bd61-4080-a0c2-42d0b90c9e7a;Hiring|2822b39a-fc0b-4aad-b4ba-5419b313192a;Hire|207d7d5e-6750-4691-9dd3-bee8b39148d9;Employ|1db221d2-9934-411c-a230-077a5e16d251;HRG192|5d8de8d2-287b-4f78-b456-a5966769f8b4;Filling Posts without Advertising|19c2fca4-5778-45b1-ae7d-1a59c2310178;code of practice|b1183f7b-7ffa-4443-a78d-138a6b189a6a]]></LongProp>
  <LongProp xmlns="" name="TaxKeyword"><![CDATA[7075;#Appointing|5f6556c9-bd61-4080-a0c2-42d0b90c9e7a;#7094;#Hiring|2822b39a-fc0b-4aad-b4ba-5419b313192a;#7095;#Hire|207d7d5e-6750-4691-9dd3-bee8b39148d9;#7097;#Employ|1db221d2-9934-411c-a230-077a5e16d251;#7190;#HRG192|5d8de8d2-287b-4f78-b456-a5966769f8b4;#7191;#Filling Posts without Advertising|19c2fca4-5778-45b1-ae7d-1a59c2310178;#4415;#code of practice|b1183f7b-7ffa-4443-a78d-138a6b189a6a]]></LongProp>
  <LongProp xmlns="" name="TaxCatchAll"><![CDATA[7190;#HRG192|5d8de8d2-287b-4f78-b456-a5966769f8b4;#4415;#code of practice|b1183f7b-7ffa-4443-a78d-138a6b189a6a;#7097;#Employ|1db221d2-9934-411c-a230-077a5e16d251;#7073;#Recruitment|015b3a59-65cc-4b48-9f07-2388954dde9a;#7095;#Hire|207d7d5e-6750-4691-9dd3-bee8b39148d9;#7094;#Hiring|2822b39a-fc0b-4aad-b4ba-5419b313192a;#7075;#Appointing|5f6556c9-bd61-4080-a0c2-42d0b90c9e7a;#1;#English|e0d36b11-db4e-4123-8f10-8157dedade86;#7191;#Filling Posts without Advertising|19c2fca4-5778-45b1-ae7d-1a59c2310178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281AF3-C0C6-4C2E-B81F-3A0A36F9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d15a747c-c86f-47ca-ae69-f8014b1b7dcd"/>
    <ds:schemaRef ds:uri="a8aa1da4-acd1-408d-9b6b-6ad62bdc35ee"/>
    <ds:schemaRef ds:uri="248b3fc0-b6ae-4320-b24c-d757e4dd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5D27C-358D-40C6-8626-94D1E8B6A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4538D-805B-447A-87C3-E18DEDBA5160}">
  <ds:schemaRefs>
    <ds:schemaRef ds:uri="http://schemas.microsoft.com/office/2006/metadata/properties"/>
    <ds:schemaRef ds:uri="http://schemas.microsoft.com/office/infopath/2007/PartnerControls"/>
    <ds:schemaRef ds:uri="d15a747c-c86f-47ca-ae69-f8014b1b7dcd"/>
    <ds:schemaRef ds:uri="a8aa1da4-acd1-408d-9b6b-6ad62bdc35ee"/>
    <ds:schemaRef ds:uri="e4476828-269d-41e7-8c7f-463a607b843c"/>
    <ds:schemaRef ds:uri="248b3fc0-b6ae-4320-b24c-d757e4ddebd9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70DE8745-FC38-4BCB-BE78-33485A1E5E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6060EC-59E6-46E2-BF66-B3B01ECCCB1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7253D93-DC38-43DA-8EC2-D5F45C16A0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and Guidance</vt:lpstr>
    </vt:vector>
  </TitlesOfParts>
  <Company>The Open University</Company>
  <LinksUpToDate>false</LinksUpToDate>
  <CharactersWithSpaces>3121</CharactersWithSpaces>
  <SharedDoc>false</SharedDoc>
  <HLinks>
    <vt:vector size="6" baseType="variant">
      <vt:variant>
        <vt:i4>4128770</vt:i4>
      </vt:variant>
      <vt:variant>
        <vt:i4>6583</vt:i4>
      </vt:variant>
      <vt:variant>
        <vt:i4>1025</vt:i4>
      </vt:variant>
      <vt:variant>
        <vt:i4>1</vt:i4>
      </vt:variant>
      <vt:variant>
        <vt:lpwstr>cid:image001.png@01D3B083.2684FB50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and Guidance</dc:title>
  <dc:subject/>
  <dc:creator>Human Resources</dc:creator>
  <cp:keywords>Job Description Template and Guidance; candidate; Appointing; Vacancy; PSF092; Job role and purpose; Interview; Employ; applicant; recruitment and selection; Hiring; key responsibilities; Advertising; Skills and Experience; Equality and Diversity</cp:keywords>
  <dc:description/>
  <cp:lastModifiedBy>Judith.Croston [she/her]</cp:lastModifiedBy>
  <cp:revision>3</cp:revision>
  <cp:lastPrinted>2009-09-25T08:58:00Z</cp:lastPrinted>
  <dcterms:created xsi:type="dcterms:W3CDTF">2024-06-25T08:02:00Z</dcterms:created>
  <dcterms:modified xsi:type="dcterms:W3CDTF">2024-06-25T08:49:00Z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10469;#recruitment and selection|844bd1e6-946e-48f6-804e-4b03fdfb3eb7;#11947;#PSF092|0e0a58e2-7ad1-40a1-823b-5354f321813a;#11946;#Job role and purpose|54e6e56c-dfbd-49e5-bf72-f86c50fd8aef;#11945;#Job Description Template and Guidance|589f6059-bf35-4f16-9a72-1c7718091a6b;#7097;#Employ|1db221d2-9934-411c-a230-077a5e16d251;#11942;#Skills and Experience|66830cc1-2998-40ec-a5f4-a2da2ab27f33;#7094;#Hiring|2822b39a-fc0b-4aad-b4ba-5419b313192a;#11895;#key responsibilities|a4d129e1-02dd-46c4-9782-1b8d4f13c008;#3830;#Vacancy|06b69456-f587-42e1-b70e-bd56e1209272;#2683;#Advertising|ac4cde69-9e7e-43bd-a9f8-466d5dd3a147;#11892;#applicant|fd468d13-9e3e-4090-8257-59cfbd36c39e;#1122;#Interview|7291c921-4fad-4053-993b-9f6aa7d99b37;#4893;#Equality and Diversity|5cac473d-5f06-4d1b-83bc-5afd213cb257;#7075;#Appointing|5f6556c9-bd61-4080-a0c2-42d0b90c9e7a;#3225;#candidate|a81f0c82-ce4b-4157-ae68-150ec60d774e</vt:lpwstr>
  </property>
  <property fmtid="{D5CDD505-2E9C-101B-9397-08002B2CF9AE}" pid="3" name="_dlc_DocId">
    <vt:lpwstr>HRMG-150919407-48</vt:lpwstr>
  </property>
  <property fmtid="{D5CDD505-2E9C-101B-9397-08002B2CF9AE}" pid="4" name="_dlc_DocIdItemGuid">
    <vt:lpwstr>d8d4dc67-b2df-424d-ab49-23a92ca17b9d</vt:lpwstr>
  </property>
  <property fmtid="{D5CDD505-2E9C-101B-9397-08002B2CF9AE}" pid="5" name="_dlc_DocIdUrl">
    <vt:lpwstr>https://openuniv.sharepoint.com/sites/hr/hrm-intranet-content/_layouts/15/DocIdRedir.aspx?ID=HRMG-150919407-48, HRMG-150919407-48</vt:lpwstr>
  </property>
  <property fmtid="{D5CDD505-2E9C-101B-9397-08002B2CF9AE}" pid="6" name="display_urn:schemas-microsoft-com:office:office#SourceSystemModifiedBy">
    <vt:lpwstr>Janette.Slade</vt:lpwstr>
  </property>
  <property fmtid="{D5CDD505-2E9C-101B-9397-08002B2CF9AE}" pid="7" name="OULanguage">
    <vt:lpwstr>1;#English|e0d36b11-db4e-4123-8f10-8157dedade86</vt:lpwstr>
  </property>
  <property fmtid="{D5CDD505-2E9C-101B-9397-08002B2CF9AE}" pid="8" name="TreeStructureCategory">
    <vt:lpwstr>7073;#Recruitment|015b3a59-65cc-4b48-9f07-2388954dde9a</vt:lpwstr>
  </property>
  <property fmtid="{D5CDD505-2E9C-101B-9397-08002B2CF9AE}" pid="9" name="display_urn:schemas-microsoft-com:office:office#Editor">
    <vt:lpwstr>Janette.Slade</vt:lpwstr>
  </property>
  <property fmtid="{D5CDD505-2E9C-101B-9397-08002B2CF9AE}" pid="10" name="display_urn:schemas-microsoft-com:office:office#Author">
    <vt:lpwstr>Janette.Slade</vt:lpwstr>
  </property>
  <property fmtid="{D5CDD505-2E9C-101B-9397-08002B2CF9AE}" pid="11" name="ContentTypeId">
    <vt:lpwstr>0x010100B08DCD0EEA0F07498423205D5413358800E46A07E51F066B4DB7BFB9EA324E904400678C58CC63A82E4BBBBD4D3487841A4A</vt:lpwstr>
  </property>
  <property fmtid="{D5CDD505-2E9C-101B-9397-08002B2CF9AE}" pid="12" name="c41d1ddfd9d1485c81bb916f3193effc">
    <vt:lpwstr>Recruitment|015b3a59-65cc-4b48-9f07-2388954dde9a</vt:lpwstr>
  </property>
  <property fmtid="{D5CDD505-2E9C-101B-9397-08002B2CF9AE}" pid="13" name="TaxCatchAll">
    <vt:lpwstr>7190;#HRG192;#4415;#code of practice;#7097;#Employ;#7073;#Recruitment|015b3a59-65cc-4b48-9f07-2388954dde9a;#7095;#Hire;#7094;#Hiring;#9014;#Filling Posts without Advertising;#7075;#Appointing;#1;#English|e0d36b11-db4e-4123-8f10-8157dedade86</vt:lpwstr>
  </property>
  <property fmtid="{D5CDD505-2E9C-101B-9397-08002B2CF9AE}" pid="14" name="TaxKeywordTaxHTField">
    <vt:lpwstr>HRG192|5d8de8d2-287b-4f78-b456-a5966769f8b4;code of practice|b1183f7b-7ffa-4443-a78d-138a6b189a6a;Employ|1db221d2-9934-411c-a230-077a5e16d251;Hire|207d7d5e-6750-4691-9dd3-bee8b39148d9;Hiring|2822b39a-fc0b-4aad-b4ba-5419b313192a;Filling Posts without Advertising|f78dd6e7-025f-45ca-8d84-c302d7d6a970;Appointing|5f6556c9-bd61-4080-a0c2-42d0b90c9e7a</vt:lpwstr>
  </property>
  <property fmtid="{D5CDD505-2E9C-101B-9397-08002B2CF9AE}" pid="15" name="InfoSecLevel">
    <vt:lpwstr>Internal Use Only</vt:lpwstr>
  </property>
  <property fmtid="{D5CDD505-2E9C-101B-9397-08002B2CF9AE}" pid="16" name="jfb83b211892487d8f99ba34d47cda51">
    <vt:lpwstr>English|e0d36b11-db4e-4123-8f10-8157dedade86</vt:lpwstr>
  </property>
  <property fmtid="{D5CDD505-2E9C-101B-9397-08002B2CF9AE}" pid="17" name="Artist/Photographer">
    <vt:lpwstr/>
  </property>
  <property fmtid="{D5CDD505-2E9C-101B-9397-08002B2CF9AE}" pid="18" name="wic_System_Copyright">
    <vt:lpwstr/>
  </property>
  <property fmtid="{D5CDD505-2E9C-101B-9397-08002B2CF9AE}" pid="19" name="RoutingRuleDescription">
    <vt:lpwstr/>
  </property>
  <property fmtid="{D5CDD505-2E9C-101B-9397-08002B2CF9AE}" pid="20" name="ProductionCompany">
    <vt:lpwstr/>
  </property>
  <property fmtid="{D5CDD505-2E9C-101B-9397-08002B2CF9AE}" pid="21" name="URL">
    <vt:lpwstr/>
  </property>
</Properties>
</file>